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7" w:type="dxa"/>
        <w:tblLook w:val="04A0" w:firstRow="1" w:lastRow="0" w:firstColumn="1" w:lastColumn="0" w:noHBand="0" w:noVBand="1"/>
      </w:tblPr>
      <w:tblGrid>
        <w:gridCol w:w="1910"/>
        <w:gridCol w:w="1439"/>
        <w:gridCol w:w="272"/>
        <w:gridCol w:w="1370"/>
        <w:gridCol w:w="801"/>
        <w:gridCol w:w="2163"/>
        <w:gridCol w:w="1932"/>
      </w:tblGrid>
      <w:tr w:rsidR="00753652" w:rsidRPr="00753652" w:rsidTr="00753652">
        <w:trPr>
          <w:trHeight w:val="255"/>
        </w:trPr>
        <w:tc>
          <w:tcPr>
            <w:tcW w:w="9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 w:colFirst="0" w:colLast="0"/>
            <w:r w:rsidRPr="00753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БУХГАЛТЕРСКИЙ БАЛАНС</w:t>
            </w:r>
          </w:p>
        </w:tc>
      </w:tr>
      <w:tr w:rsidR="00753652" w:rsidRPr="00753652" w:rsidTr="00753652">
        <w:trPr>
          <w:trHeight w:val="28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lang w:eastAsia="ru-RU"/>
              </w:rPr>
              <w:t>31 декабря 2024 года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3652" w:rsidRPr="00753652" w:rsidTr="00753652">
        <w:trPr>
          <w:trHeight w:val="25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3652" w:rsidRPr="00753652" w:rsidTr="00753652">
        <w:trPr>
          <w:trHeight w:val="255"/>
        </w:trPr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ОАО "ЗАВОДСКОЙ РАЙПИЩЕТОРГ"</w:t>
            </w:r>
          </w:p>
        </w:tc>
      </w:tr>
      <w:tr w:rsidR="00753652" w:rsidRPr="00753652" w:rsidTr="00753652">
        <w:trPr>
          <w:trHeight w:val="255"/>
        </w:trPr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100103703</w:t>
            </w:r>
          </w:p>
        </w:tc>
      </w:tr>
      <w:tr w:rsidR="00753652" w:rsidRPr="00753652" w:rsidTr="00753652">
        <w:trPr>
          <w:trHeight w:val="255"/>
        </w:trPr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экономической деятельности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</w:t>
            </w:r>
          </w:p>
        </w:tc>
      </w:tr>
      <w:tr w:rsidR="00753652" w:rsidRPr="00753652" w:rsidTr="00753652">
        <w:trPr>
          <w:trHeight w:val="255"/>
        </w:trPr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</w:tr>
      <w:tr w:rsidR="00753652" w:rsidRPr="00753652" w:rsidTr="00753652">
        <w:trPr>
          <w:trHeight w:val="255"/>
        </w:trPr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управления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3652" w:rsidRPr="00753652" w:rsidTr="00753652">
        <w:trPr>
          <w:trHeight w:val="255"/>
        </w:trPr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753652" w:rsidRPr="00753652" w:rsidTr="00753652">
        <w:trPr>
          <w:trHeight w:val="255"/>
        </w:trPr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Минск, ул. Варвашени 50</w:t>
            </w:r>
          </w:p>
        </w:tc>
      </w:tr>
      <w:tr w:rsidR="00753652" w:rsidRPr="00753652" w:rsidTr="00753652">
        <w:trPr>
          <w:trHeight w:val="16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3652" w:rsidRPr="00753652" w:rsidTr="00753652">
        <w:trPr>
          <w:trHeight w:val="30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утверждения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3652" w:rsidRPr="00753652" w:rsidTr="00753652">
        <w:trPr>
          <w:trHeight w:val="30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отправки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3652" w:rsidRPr="00753652" w:rsidTr="00753652">
        <w:trPr>
          <w:trHeight w:val="30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3652" w:rsidRPr="00753652" w:rsidTr="00753652">
        <w:trPr>
          <w:trHeight w:val="19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3652" w:rsidRPr="00753652" w:rsidTr="00753652">
        <w:trPr>
          <w:trHeight w:val="525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Активы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 декабря 2024 года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 декабря 2023 года</w:t>
            </w:r>
          </w:p>
        </w:tc>
      </w:tr>
      <w:tr w:rsidR="00753652" w:rsidRPr="00753652" w:rsidTr="00753652">
        <w:trPr>
          <w:trHeight w:val="240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I. ДОЛГОСРОЧНЫЕ АКТИВЫ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16 725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14 487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Доходные вложения в материальные активы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недвижимость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 финансовой аренды (лизинга)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480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доходные вложения в материальные активы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долгосрочные активы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финансовые вложения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налоговые активы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Долгосрочная дебиторская задолженность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долгосрочные активы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16 803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14 532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КРАТКОСРОЧНЫЕ АКТИВЫ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3 734 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3 382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382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397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на выращивании и откорме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незавершенное производство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готовая продукция и товары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3 352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2 985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товары отгруженные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запасы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510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активы, предназначенные для реализации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405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будущих периодов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</w:t>
            </w:r>
          </w:p>
        </w:tc>
      </w:tr>
      <w:tr w:rsidR="00753652" w:rsidRPr="00753652" w:rsidTr="00753652">
        <w:trPr>
          <w:trHeight w:val="495"/>
        </w:trPr>
        <w:tc>
          <w:tcPr>
            <w:tcW w:w="49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Краткосрочная дебиторская задолженность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304 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445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финансовые вложения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и эквиваленты денежных средств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1 472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1 010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краткосрочные активы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5 528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4 852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22 331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19 384 </w:t>
            </w:r>
          </w:p>
        </w:tc>
      </w:tr>
      <w:tr w:rsidR="00753652" w:rsidRPr="00753652" w:rsidTr="00753652">
        <w:trPr>
          <w:trHeight w:val="885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Собственный капитал и обязательства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 декабря 2024 года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 декабря 2023 года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III. СОБСТВЕННЫЙ КАПИТАЛ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Уставный капитал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650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650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Неоплаченная часть уставного капитала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акции (доли в уставном капитале)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Добавочный капитал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12 043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10 385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Нераспределенная прибыль (непокрытый убыток)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2 880 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2 695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Чистая прибыль (убыток) отчетного периода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финансирование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III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15 592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13 748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IV. ДОЛГОСРОЧНЫЕ ОБЯЗАТЕЛЬСТВА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53652" w:rsidRPr="00753652" w:rsidTr="00753652">
        <w:trPr>
          <w:trHeight w:val="435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кредиты и займы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480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обязательства по лизинговым платежам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предстоящих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долгосрочные обязательства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V. КРАТКОСРОЧНЫЕ ОБЯЗАТЕЛЬСТВА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кредиты и займы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часть долгосрочных обязательств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кредиторская задолженность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6 727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5 628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поставщикам, подрядчикам, исполнителям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5 996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5 043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авансам полученным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налогам и сборам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158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социальному страхованию и обеспечению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118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оплате труда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429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322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лизинговым платежам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75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собственнику имущества (учредителям, участникам)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кредиторам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Обязательства, предназначенные для реализации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Резервы предстоящих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краткосрочные обязательства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6 727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5 628 </w:t>
            </w:r>
          </w:p>
        </w:tc>
      </w:tr>
      <w:tr w:rsidR="00753652" w:rsidRPr="00753652" w:rsidTr="00753652">
        <w:trPr>
          <w:trHeight w:val="319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22 331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19 384 </w:t>
            </w:r>
          </w:p>
        </w:tc>
      </w:tr>
      <w:tr w:rsidR="00753652" w:rsidRPr="00753652" w:rsidTr="00753652">
        <w:trPr>
          <w:trHeight w:val="319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lang w:eastAsia="ru-RU"/>
              </w:rPr>
              <w:t xml:space="preserve">П.Л. </w:t>
            </w:r>
            <w:proofErr w:type="spellStart"/>
            <w:r w:rsidRPr="00753652">
              <w:rPr>
                <w:rFonts w:ascii="Times New Roman" w:eastAsia="Times New Roman" w:hAnsi="Times New Roman" w:cs="Times New Roman"/>
                <w:lang w:eastAsia="ru-RU"/>
              </w:rPr>
              <w:t>Ельканович</w:t>
            </w:r>
            <w:proofErr w:type="spellEnd"/>
          </w:p>
        </w:tc>
      </w:tr>
      <w:tr w:rsidR="00753652" w:rsidRPr="00753652" w:rsidTr="00753652">
        <w:trPr>
          <w:trHeight w:val="319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(инициалы, фамилия)</w:t>
            </w:r>
          </w:p>
        </w:tc>
      </w:tr>
      <w:tr w:rsidR="00753652" w:rsidRPr="00753652" w:rsidTr="00753652">
        <w:trPr>
          <w:trHeight w:val="319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главного бухгалтера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lang w:eastAsia="ru-RU"/>
              </w:rPr>
              <w:t xml:space="preserve">Ю.М. </w:t>
            </w:r>
            <w:proofErr w:type="spellStart"/>
            <w:r w:rsidRPr="00753652">
              <w:rPr>
                <w:rFonts w:ascii="Times New Roman" w:eastAsia="Times New Roman" w:hAnsi="Times New Roman" w:cs="Times New Roman"/>
                <w:lang w:eastAsia="ru-RU"/>
              </w:rPr>
              <w:t>Бузенкова</w:t>
            </w:r>
            <w:proofErr w:type="spellEnd"/>
          </w:p>
        </w:tc>
      </w:tr>
      <w:tr w:rsidR="00753652" w:rsidRPr="00753652" w:rsidTr="00753652">
        <w:trPr>
          <w:trHeight w:val="319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(инициалы, фамилия)</w:t>
            </w:r>
          </w:p>
        </w:tc>
      </w:tr>
      <w:tr w:rsidR="00753652" w:rsidRPr="00753652" w:rsidTr="00753652">
        <w:trPr>
          <w:trHeight w:val="319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36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53652" w:rsidRPr="00753652" w:rsidTr="00753652">
        <w:trPr>
          <w:trHeight w:val="319"/>
        </w:trPr>
        <w:tc>
          <w:tcPr>
            <w:tcW w:w="3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52" w:rsidRPr="00753652" w:rsidRDefault="00753652" w:rsidP="0075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6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bookmarkEnd w:id="0"/>
    </w:tbl>
    <w:p w:rsidR="008E417A" w:rsidRDefault="008E417A"/>
    <w:p w:rsidR="00753652" w:rsidRDefault="00753652"/>
    <w:p w:rsidR="00753652" w:rsidRDefault="00753652"/>
    <w:p w:rsidR="00753652" w:rsidRDefault="00753652"/>
    <w:p w:rsidR="00753652" w:rsidRDefault="00753652"/>
    <w:p w:rsidR="00753652" w:rsidRDefault="00753652"/>
    <w:p w:rsidR="00753652" w:rsidRDefault="00753652"/>
    <w:p w:rsidR="00753652" w:rsidRDefault="00753652"/>
    <w:p w:rsidR="00753652" w:rsidRDefault="00753652"/>
    <w:p w:rsidR="00753652" w:rsidRDefault="00753652"/>
    <w:p w:rsidR="00753652" w:rsidRDefault="00753652"/>
    <w:p w:rsidR="00753652" w:rsidRDefault="00753652"/>
    <w:p w:rsidR="00753652" w:rsidRDefault="00753652"/>
    <w:p w:rsidR="00753652" w:rsidRDefault="00753652"/>
    <w:p w:rsidR="00753652" w:rsidRDefault="00753652"/>
    <w:p w:rsidR="00753652" w:rsidRDefault="00753652"/>
    <w:p w:rsidR="00753652" w:rsidRDefault="00753652"/>
    <w:p w:rsidR="00753652" w:rsidRDefault="00753652"/>
    <w:p w:rsidR="00753652" w:rsidRDefault="00753652"/>
    <w:p w:rsidR="00753652" w:rsidRDefault="00753652"/>
    <w:p w:rsidR="00753652" w:rsidRDefault="00753652"/>
    <w:p w:rsidR="00753652" w:rsidRDefault="00753652"/>
    <w:p w:rsidR="00753652" w:rsidRDefault="00753652"/>
    <w:p w:rsidR="00753652" w:rsidRDefault="00753652"/>
    <w:p w:rsidR="00753652" w:rsidRDefault="00753652"/>
    <w:sectPr w:rsidR="00753652" w:rsidSect="0075365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52"/>
    <w:rsid w:val="001D7E10"/>
    <w:rsid w:val="00753652"/>
    <w:rsid w:val="008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72C6"/>
  <w15:chartTrackingRefBased/>
  <w15:docId w15:val="{DF5DAF20-1E40-48E7-8728-11F3023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6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3652"/>
    <w:rPr>
      <w:color w:val="800080"/>
      <w:u w:val="single"/>
    </w:rPr>
  </w:style>
  <w:style w:type="paragraph" w:customStyle="1" w:styleId="msonormal0">
    <w:name w:val="msonormal"/>
    <w:basedOn w:val="a"/>
    <w:rsid w:val="0075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75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75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75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75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75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u w:val="single"/>
      <w:lang w:eastAsia="ru-RU"/>
    </w:rPr>
  </w:style>
  <w:style w:type="paragraph" w:customStyle="1" w:styleId="font10">
    <w:name w:val="font10"/>
    <w:basedOn w:val="a"/>
    <w:rsid w:val="0075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75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75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67">
    <w:name w:val="xl67"/>
    <w:basedOn w:val="a"/>
    <w:rsid w:val="0075365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53652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53652"/>
    <w:pPr>
      <w:shd w:val="clear" w:color="000000" w:fill="FFFF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75365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5365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536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536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53652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536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753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536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753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53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53652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536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53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53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53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5365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536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53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53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53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5365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5365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53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53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53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753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753652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53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53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5365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5365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5365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5365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53652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5365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75365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753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53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53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53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536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536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536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536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536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536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536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536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536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53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53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5365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5365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5365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5365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536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7536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7536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75365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29">
    <w:name w:val="xl129"/>
    <w:basedOn w:val="a"/>
    <w:rsid w:val="0075365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536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536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5365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7536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536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53652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536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536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53652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5365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5365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536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536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536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753652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75365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75365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753652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753652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753652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5365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5365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75365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7536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7536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7536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536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7536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7536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5365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75365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7536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5365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7536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753652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753652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753652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753652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753652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753652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753652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753652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753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753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753652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7536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75365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75365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75365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75365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753652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753652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75365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3">
    <w:name w:val="xl183"/>
    <w:basedOn w:val="a"/>
    <w:rsid w:val="0075365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84">
    <w:name w:val="xl184"/>
    <w:basedOn w:val="a"/>
    <w:rsid w:val="0075365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753652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753652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753652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753652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75365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75365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7536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7536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7536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7536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Tokan</dc:creator>
  <cp:keywords/>
  <dc:description/>
  <cp:lastModifiedBy>Anna Tokan</cp:lastModifiedBy>
  <cp:revision>1</cp:revision>
  <dcterms:created xsi:type="dcterms:W3CDTF">2025-04-24T07:59:00Z</dcterms:created>
  <dcterms:modified xsi:type="dcterms:W3CDTF">2025-04-24T08:08:00Z</dcterms:modified>
</cp:coreProperties>
</file>